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32aebdd24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bd9ebaa314347"/>
      <w:footerReference xmlns:r="http://schemas.openxmlformats.org/officeDocument/2006/relationships" w:type="default" r:id="R4893293f9c96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bd9ebaa314347" /><Relationship Type="http://schemas.openxmlformats.org/officeDocument/2006/relationships/footer" Target="/word/footer1.xml" Id="R4893293f9c96440a" /></Relationships>
</file>