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58844999a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0082e52a6b524ae4"/>
      <w:footerReference xmlns:r="http://schemas.openxmlformats.org/officeDocument/2006/relationships" w:type="default" r:id="R26094f3208c1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2e52a6b524ae4" /><Relationship Type="http://schemas.openxmlformats.org/officeDocument/2006/relationships/footer" Target="/word/footer1.xml" Id="R26094f3208c14b53" /></Relationships>
</file>