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c30f9ed37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3990261233294bed"/>
      <w:footerReference xmlns:r="http://schemas.openxmlformats.org/officeDocument/2006/relationships" w:type="default" r:id="R59dbf4175b04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261233294bed" /><Relationship Type="http://schemas.openxmlformats.org/officeDocument/2006/relationships/footer" Target="/word/footer1.xml" Id="R59dbf4175b044fff" /></Relationships>
</file>