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be55c1fca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EXCALIBUR HOLDING AS</w:t>
      </w:r>
    </w:p>
    <w:sectPr>
      <w:headerReference xmlns:r="http://schemas.openxmlformats.org/officeDocument/2006/relationships" w:type="default" r:id="R3b666ed492b94abf"/>
      <w:footerReference xmlns:r="http://schemas.openxmlformats.org/officeDocument/2006/relationships" w:type="default" r:id="R8b491dd0f250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HOLDING AS   ·   Org.nr 988 293 881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66ed492b94abf" /><Relationship Type="http://schemas.openxmlformats.org/officeDocument/2006/relationships/footer" Target="/word/footer1.xml" Id="R8b491dd0f25043db" /></Relationships>
</file>