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0ac2c8277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50a48d1f45fc4502"/>
      <w:footerReference xmlns:r="http://schemas.openxmlformats.org/officeDocument/2006/relationships" w:type="default" r:id="R1c272c69a00a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48d1f45fc4502" /><Relationship Type="http://schemas.openxmlformats.org/officeDocument/2006/relationships/footer" Target="/word/footer1.xml" Id="R1c272c69a00a437e" /></Relationships>
</file>