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29644ef25f4d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HOMELIEN AUTO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2a905646795f46f7"/>
      <w:footerReference xmlns:r="http://schemas.openxmlformats.org/officeDocument/2006/relationships" w:type="default" r:id="Rf7ae892a745a40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905646795f46f7" /><Relationship Type="http://schemas.openxmlformats.org/officeDocument/2006/relationships/footer" Target="/word/footer1.xml" Id="Rf7ae892a745a408f" /></Relationships>
</file>