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a10fabe8046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SOLSTRAND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ØKONOMI AS</w:t>
      </w:r>
    </w:p>
    <w:sectPr>
      <w:headerReference xmlns:r="http://schemas.openxmlformats.org/officeDocument/2006/relationships" w:type="default" r:id="R36ebe75ef76d4460"/>
      <w:footerReference xmlns:r="http://schemas.openxmlformats.org/officeDocument/2006/relationships" w:type="default" r:id="Ra83921d4176349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ØKONOMI AS   ·   Org.nr 931 512 242   ·   Solstrandvegen 87A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be75ef76d4460" /><Relationship Type="http://schemas.openxmlformats.org/officeDocument/2006/relationships/footer" Target="/word/footer1.xml" Id="Ra83921d4176349f0" /></Relationships>
</file>